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67" w:rsidRPr="006B4B73" w:rsidRDefault="007B3A67" w:rsidP="00B31D53">
      <w:pPr>
        <w:jc w:val="center"/>
        <w:rPr>
          <w:b/>
          <w:sz w:val="18"/>
          <w:szCs w:val="18"/>
        </w:rPr>
      </w:pPr>
      <w:r w:rsidRPr="006B4B73">
        <w:rPr>
          <w:b/>
          <w:sz w:val="18"/>
          <w:szCs w:val="18"/>
        </w:rPr>
        <w:t>ПРАКТИЧЕСКАЯ РАБОТА №2  ОПТИМИЗАЦИЯ ЗАКУПОК СРЕДСТВАМИ EXCEL ПРИ ПОМОЩИ НАДСТРОЙКИ «ПОИСК РЕШЕНИЯ»</w:t>
      </w:r>
    </w:p>
    <w:p w:rsidR="007B3A67" w:rsidRPr="00F80D19" w:rsidRDefault="007B3A67" w:rsidP="00130376">
      <w:pPr>
        <w:spacing w:line="240" w:lineRule="auto"/>
        <w:ind w:firstLine="567"/>
        <w:jc w:val="both"/>
        <w:rPr>
          <w:sz w:val="20"/>
          <w:szCs w:val="20"/>
        </w:rPr>
      </w:pPr>
      <w:r w:rsidRPr="00F80D19">
        <w:rPr>
          <w:sz w:val="20"/>
          <w:szCs w:val="20"/>
        </w:rPr>
        <w:t xml:space="preserve">Назначение надстройки </w:t>
      </w:r>
      <w:r w:rsidRPr="00F80D19">
        <w:rPr>
          <w:i/>
          <w:sz w:val="20"/>
          <w:szCs w:val="20"/>
        </w:rPr>
        <w:t>Поиск решения</w:t>
      </w:r>
      <w:r w:rsidRPr="00F80D19">
        <w:rPr>
          <w:sz w:val="20"/>
          <w:szCs w:val="20"/>
        </w:rPr>
        <w:t xml:space="preserve"> – решение линейных и нелинейных задач оптимизации. Поиск решения является частью блока задач, который иногда называют анализом «что-если». С помощью этой надстройки можно найти максимальное или минимальное значение для формулы, содержащейся в одной ячейке, называемой </w:t>
      </w:r>
      <w:r w:rsidRPr="00F80D19">
        <w:rPr>
          <w:i/>
          <w:sz w:val="20"/>
          <w:szCs w:val="20"/>
        </w:rPr>
        <w:t>целевой</w:t>
      </w:r>
      <w:r w:rsidRPr="00F80D19">
        <w:rPr>
          <w:sz w:val="20"/>
          <w:szCs w:val="20"/>
        </w:rPr>
        <w:t xml:space="preserve">. Для получения заданного результата по формуле в целевой ячейке надстройка Поиск решения изменяет значения в назначенных ячейках, называемых </w:t>
      </w:r>
      <w:r w:rsidRPr="00F80D19">
        <w:rPr>
          <w:i/>
          <w:sz w:val="20"/>
          <w:szCs w:val="20"/>
        </w:rPr>
        <w:t>изменяемыми ячейками</w:t>
      </w:r>
      <w:r w:rsidRPr="00F80D19">
        <w:rPr>
          <w:sz w:val="20"/>
          <w:szCs w:val="20"/>
        </w:rPr>
        <w:t xml:space="preserve">. Для уменьшения количества используемых значений применяются </w:t>
      </w:r>
      <w:r w:rsidRPr="00F80D19">
        <w:rPr>
          <w:i/>
          <w:sz w:val="20"/>
          <w:szCs w:val="20"/>
        </w:rPr>
        <w:t>ограничения</w:t>
      </w:r>
      <w:r w:rsidRPr="00F80D19">
        <w:rPr>
          <w:sz w:val="20"/>
          <w:szCs w:val="20"/>
        </w:rPr>
        <w:t>, которые могут ссылаться на другие ячейки, влияющие на формулу для целевой ячейки.</w:t>
      </w:r>
    </w:p>
    <w:p w:rsidR="007B3A67" w:rsidRPr="00F80D19" w:rsidRDefault="007B3A67" w:rsidP="00B31D53">
      <w:pPr>
        <w:ind w:firstLine="567"/>
        <w:jc w:val="both"/>
        <w:rPr>
          <w:sz w:val="20"/>
          <w:szCs w:val="20"/>
        </w:rPr>
      </w:pPr>
      <w:r w:rsidRPr="00F80D19">
        <w:rPr>
          <w:sz w:val="20"/>
          <w:szCs w:val="20"/>
        </w:rPr>
        <w:t>Допустим, что необходимо приобрести изделия трех видов. Каждый из трех поставщиков изготавливает изделия всех видов, но существует различие в стоимости изделий. Ресурсы каждого из поставщиков ограничены, причем ограничения распространяются не отдельно на каждый вид изделий, а на суммарное количество. Необходимо минимизировать затраты на покупку изделий.</w:t>
      </w:r>
    </w:p>
    <w:p w:rsidR="007B3A67" w:rsidRPr="00F80D19" w:rsidRDefault="007B3A67" w:rsidP="00B31D53">
      <w:pPr>
        <w:ind w:firstLine="567"/>
        <w:jc w:val="both"/>
        <w:rPr>
          <w:sz w:val="20"/>
          <w:szCs w:val="20"/>
        </w:rPr>
      </w:pPr>
      <w:r w:rsidRPr="00F80D19">
        <w:rPr>
          <w:sz w:val="20"/>
          <w:szCs w:val="20"/>
        </w:rPr>
        <w:t>Задание: Оформите задачу в ЭТ Excel. В ячейках В7:</w:t>
      </w:r>
      <w:r w:rsidRPr="00F80D19">
        <w:rPr>
          <w:sz w:val="20"/>
          <w:szCs w:val="20"/>
          <w:lang w:val="en-US"/>
        </w:rPr>
        <w:t>D</w:t>
      </w:r>
      <w:r w:rsidRPr="00F80D19">
        <w:rPr>
          <w:sz w:val="20"/>
          <w:szCs w:val="20"/>
        </w:rPr>
        <w:t>9 находятся данные о стоимостях изделий у различных поставщиков, в ячейках E7:E9 – их возможности поставки определенных изделий, а в ячейках B10:</w:t>
      </w:r>
      <w:r w:rsidRPr="00F80D19">
        <w:rPr>
          <w:sz w:val="20"/>
          <w:szCs w:val="20"/>
          <w:lang w:val="en-US"/>
        </w:rPr>
        <w:t>D</w:t>
      </w:r>
      <w:r w:rsidRPr="00F80D19">
        <w:rPr>
          <w:sz w:val="20"/>
          <w:szCs w:val="20"/>
        </w:rPr>
        <w:t>10 – требуемое количество товаров. В ячейках В17:D19 указывается начальные значения для подбора количества товаров, закупаемых у поставщиков  (можно задавать любое неотрицательное число). В ячейках со знаком * ввести необходимые формулы. Показать преподавателю.</w:t>
      </w:r>
    </w:p>
    <w:p w:rsidR="007B3A67" w:rsidRDefault="007B3A67" w:rsidP="00020177">
      <w:pPr>
        <w:ind w:firstLine="567"/>
        <w:jc w:val="center"/>
      </w:pPr>
      <w:r w:rsidRPr="00E373E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190.5pt;height:214.5pt;visibility:visible">
            <v:imagedata r:id="rId5" o:title=""/>
          </v:shape>
        </w:pict>
      </w:r>
    </w:p>
    <w:p w:rsidR="007B3A67" w:rsidRPr="00F80D19" w:rsidRDefault="007B3A67" w:rsidP="001602F1">
      <w:pPr>
        <w:rPr>
          <w:sz w:val="20"/>
          <w:szCs w:val="20"/>
        </w:rPr>
      </w:pPr>
      <w:r w:rsidRPr="00F80D19">
        <w:rPr>
          <w:sz w:val="20"/>
          <w:szCs w:val="20"/>
        </w:rPr>
        <w:t>Ячейка Е27 является целевой – в ней вычисляется суммарная стоимость закупок.</w:t>
      </w:r>
    </w:p>
    <w:p w:rsidR="007B3A67" w:rsidRPr="00F80D19" w:rsidRDefault="007B3A67" w:rsidP="001602F1">
      <w:pPr>
        <w:rPr>
          <w:sz w:val="20"/>
          <w:szCs w:val="20"/>
        </w:rPr>
      </w:pPr>
      <w:r w:rsidRPr="00F80D19">
        <w:rPr>
          <w:sz w:val="20"/>
          <w:szCs w:val="20"/>
        </w:rPr>
        <w:t>Вызывая окно надстройки Поиск решения, введите необходимые параметры:</w:t>
      </w:r>
    </w:p>
    <w:p w:rsidR="007B3A67" w:rsidRDefault="007B3A67" w:rsidP="00F92D34">
      <w:pPr>
        <w:jc w:val="center"/>
      </w:pPr>
      <w:r w:rsidRPr="00E373E9">
        <w:rPr>
          <w:noProof/>
          <w:lang w:eastAsia="ru-RU"/>
        </w:rPr>
        <w:pict>
          <v:shape id="Рисунок 9" o:spid="_x0000_i1026" type="#_x0000_t75" style="width:258.75pt;height:146.25pt;visibility:visible">
            <v:imagedata r:id="rId6" o:title=""/>
          </v:shape>
        </w:pict>
      </w:r>
    </w:p>
    <w:p w:rsidR="007B3A67" w:rsidRPr="00F80D19" w:rsidRDefault="007B3A67" w:rsidP="00F80D19">
      <w:pPr>
        <w:jc w:val="both"/>
        <w:rPr>
          <w:sz w:val="20"/>
          <w:szCs w:val="20"/>
        </w:rPr>
      </w:pPr>
      <w:r w:rsidRPr="00F80D19">
        <w:rPr>
          <w:sz w:val="20"/>
          <w:szCs w:val="20"/>
        </w:rPr>
        <w:t>Ограничения в диалоговом окне Поиск решения показывают:</w:t>
      </w:r>
    </w:p>
    <w:p w:rsidR="007B3A67" w:rsidRPr="00F80D19" w:rsidRDefault="007B3A67" w:rsidP="00F80D1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0D19">
        <w:rPr>
          <w:sz w:val="20"/>
          <w:szCs w:val="20"/>
        </w:rPr>
        <w:t>Количество товара должно быть числом целым.</w:t>
      </w:r>
    </w:p>
    <w:p w:rsidR="007B3A67" w:rsidRPr="00F80D19" w:rsidRDefault="007B3A67" w:rsidP="00F80D1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0D19">
        <w:rPr>
          <w:sz w:val="20"/>
          <w:szCs w:val="20"/>
        </w:rPr>
        <w:t>Должно быть закуплено заданное количество товара (требуется).</w:t>
      </w:r>
    </w:p>
    <w:p w:rsidR="007B3A67" w:rsidRPr="00F80D19" w:rsidRDefault="007B3A67" w:rsidP="00F80D1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0D19">
        <w:rPr>
          <w:sz w:val="20"/>
          <w:szCs w:val="20"/>
        </w:rPr>
        <w:t>Количество товара закупаемое у поставщиков, не должно превышать их возможностей.</w:t>
      </w:r>
    </w:p>
    <w:p w:rsidR="007B3A67" w:rsidRDefault="007B3A67" w:rsidP="00F80D19">
      <w:pPr>
        <w:jc w:val="both"/>
        <w:rPr>
          <w:sz w:val="20"/>
          <w:szCs w:val="20"/>
        </w:rPr>
      </w:pPr>
      <w:r w:rsidRPr="00F80D19">
        <w:rPr>
          <w:sz w:val="20"/>
          <w:szCs w:val="20"/>
        </w:rPr>
        <w:t>После нажатия на кнопку Выполнить будет представлен результат решения задачи. Оформите отчет в тетрад</w:t>
      </w:r>
      <w:r>
        <w:rPr>
          <w:sz w:val="20"/>
          <w:szCs w:val="20"/>
        </w:rPr>
        <w:t>и</w:t>
      </w:r>
      <w:r w:rsidRPr="00F80D19">
        <w:rPr>
          <w:sz w:val="20"/>
          <w:szCs w:val="20"/>
        </w:rPr>
        <w:t xml:space="preserve"> и запишите вывод по полученному решению.</w:t>
      </w:r>
    </w:p>
    <w:p w:rsidR="007B3A67" w:rsidRPr="006B4B73" w:rsidRDefault="007B3A67" w:rsidP="00AD0D38">
      <w:pPr>
        <w:jc w:val="center"/>
        <w:rPr>
          <w:b/>
          <w:sz w:val="18"/>
          <w:szCs w:val="18"/>
        </w:rPr>
      </w:pPr>
      <w:r w:rsidRPr="006B4B73">
        <w:rPr>
          <w:b/>
          <w:sz w:val="18"/>
          <w:szCs w:val="18"/>
        </w:rPr>
        <w:t>ПРАКТИЧЕСКАЯ РАБОТА №2  ОПТИМИЗАЦИЯ ЗАКУПОК СРЕДСТВАМИ EXCEL ПРИ ПОМОЩИ НАДСТРОЙКИ «ПОИСК РЕШЕНИЯ»</w:t>
      </w:r>
    </w:p>
    <w:p w:rsidR="007B3A67" w:rsidRPr="00F80D19" w:rsidRDefault="007B3A67" w:rsidP="00AD0D38">
      <w:pPr>
        <w:spacing w:line="240" w:lineRule="auto"/>
        <w:ind w:firstLine="567"/>
        <w:jc w:val="both"/>
        <w:rPr>
          <w:sz w:val="20"/>
          <w:szCs w:val="20"/>
        </w:rPr>
      </w:pPr>
      <w:r w:rsidRPr="00F80D19">
        <w:rPr>
          <w:sz w:val="20"/>
          <w:szCs w:val="20"/>
        </w:rPr>
        <w:t xml:space="preserve">Назначение надстройки </w:t>
      </w:r>
      <w:r w:rsidRPr="00F80D19">
        <w:rPr>
          <w:i/>
          <w:sz w:val="20"/>
          <w:szCs w:val="20"/>
        </w:rPr>
        <w:t>Поиск решения</w:t>
      </w:r>
      <w:r w:rsidRPr="00F80D19">
        <w:rPr>
          <w:sz w:val="20"/>
          <w:szCs w:val="20"/>
        </w:rPr>
        <w:t xml:space="preserve"> – решение линейных и нелинейных задач оптимизации. Поиск решения является частью блока задач, который иногда называют анализом «что-если». С помощью этой надстройки можно найти максимальное или минимальное значение для формулы, содержащейся в одной ячейке, называемой </w:t>
      </w:r>
      <w:r w:rsidRPr="00F80D19">
        <w:rPr>
          <w:i/>
          <w:sz w:val="20"/>
          <w:szCs w:val="20"/>
        </w:rPr>
        <w:t>целевой</w:t>
      </w:r>
      <w:r w:rsidRPr="00F80D19">
        <w:rPr>
          <w:sz w:val="20"/>
          <w:szCs w:val="20"/>
        </w:rPr>
        <w:t xml:space="preserve">. Для получения заданного результата по формуле в целевой ячейке надстройка Поиск решения изменяет значения в назначенных ячейках, называемых </w:t>
      </w:r>
      <w:r w:rsidRPr="00F80D19">
        <w:rPr>
          <w:i/>
          <w:sz w:val="20"/>
          <w:szCs w:val="20"/>
        </w:rPr>
        <w:t>изменяемыми ячейками</w:t>
      </w:r>
      <w:r w:rsidRPr="00F80D19">
        <w:rPr>
          <w:sz w:val="20"/>
          <w:szCs w:val="20"/>
        </w:rPr>
        <w:t xml:space="preserve">. Для уменьшения количества используемых значений применяются </w:t>
      </w:r>
      <w:r w:rsidRPr="00F80D19">
        <w:rPr>
          <w:i/>
          <w:sz w:val="20"/>
          <w:szCs w:val="20"/>
        </w:rPr>
        <w:t>ограничения</w:t>
      </w:r>
      <w:r w:rsidRPr="00F80D19">
        <w:rPr>
          <w:sz w:val="20"/>
          <w:szCs w:val="20"/>
        </w:rPr>
        <w:t>, которые могут ссылаться на другие ячейки, влияющие на формулу для целевой ячейки.</w:t>
      </w:r>
    </w:p>
    <w:p w:rsidR="007B3A67" w:rsidRPr="00F80D19" w:rsidRDefault="007B3A67" w:rsidP="00AD0D38">
      <w:pPr>
        <w:ind w:firstLine="567"/>
        <w:jc w:val="both"/>
        <w:rPr>
          <w:sz w:val="20"/>
          <w:szCs w:val="20"/>
        </w:rPr>
      </w:pPr>
      <w:r w:rsidRPr="00F80D19">
        <w:rPr>
          <w:sz w:val="20"/>
          <w:szCs w:val="20"/>
        </w:rPr>
        <w:t>Допустим, что необходимо приобрести изделия трех видов. Каждый из трех поставщиков изготавливает изделия всех видов, но существует различие в стоимости изделий. Ресурсы каждого из поставщиков ограничены, причем ограничения распространяются не отдельно на каждый вид изделий, а на суммарное количество. Необходимо минимизировать затраты на покупку изделий.</w:t>
      </w:r>
    </w:p>
    <w:p w:rsidR="007B3A67" w:rsidRPr="00F80D19" w:rsidRDefault="007B3A67" w:rsidP="00AD0D38">
      <w:pPr>
        <w:ind w:firstLine="567"/>
        <w:jc w:val="both"/>
        <w:rPr>
          <w:sz w:val="20"/>
          <w:szCs w:val="20"/>
        </w:rPr>
      </w:pPr>
      <w:r w:rsidRPr="00F80D19">
        <w:rPr>
          <w:sz w:val="20"/>
          <w:szCs w:val="20"/>
        </w:rPr>
        <w:t>Задание: Оформите задачу в ЭТ Excel. В ячейках В7:</w:t>
      </w:r>
      <w:r w:rsidRPr="00F80D19">
        <w:rPr>
          <w:sz w:val="20"/>
          <w:szCs w:val="20"/>
          <w:lang w:val="en-US"/>
        </w:rPr>
        <w:t>D</w:t>
      </w:r>
      <w:r w:rsidRPr="00F80D19">
        <w:rPr>
          <w:sz w:val="20"/>
          <w:szCs w:val="20"/>
        </w:rPr>
        <w:t>9 находятся данные о стоимостях изделий у различных поставщиков, в ячейках E7:E9 – их возможности поставки определенных изделий, а в ячейках B10:</w:t>
      </w:r>
      <w:r w:rsidRPr="00F80D19">
        <w:rPr>
          <w:sz w:val="20"/>
          <w:szCs w:val="20"/>
          <w:lang w:val="en-US"/>
        </w:rPr>
        <w:t>D</w:t>
      </w:r>
      <w:r w:rsidRPr="00F80D19">
        <w:rPr>
          <w:sz w:val="20"/>
          <w:szCs w:val="20"/>
        </w:rPr>
        <w:t>10 – требуемое количество товаров. В ячейках В17:D19 указывается начальные значения для подбора количества товаров, закупаемых у поставщиков  (можно задавать любое неотрицательное число). В ячейках со знаком * ввести необходимые формулы. Показать преподавателю.</w:t>
      </w:r>
    </w:p>
    <w:p w:rsidR="007B3A67" w:rsidRDefault="007B3A67" w:rsidP="00AD0D38">
      <w:pPr>
        <w:ind w:firstLine="567"/>
        <w:jc w:val="center"/>
      </w:pPr>
      <w:r w:rsidRPr="00E373E9">
        <w:rPr>
          <w:noProof/>
          <w:lang w:eastAsia="ru-RU"/>
        </w:rPr>
        <w:pict>
          <v:shape id="_x0000_i1027" type="#_x0000_t75" style="width:190.5pt;height:214.5pt;visibility:visible">
            <v:imagedata r:id="rId5" o:title=""/>
          </v:shape>
        </w:pict>
      </w:r>
    </w:p>
    <w:p w:rsidR="007B3A67" w:rsidRPr="00F80D19" w:rsidRDefault="007B3A67" w:rsidP="00AD0D38">
      <w:pPr>
        <w:rPr>
          <w:sz w:val="20"/>
          <w:szCs w:val="20"/>
        </w:rPr>
      </w:pPr>
      <w:r w:rsidRPr="00F80D19">
        <w:rPr>
          <w:sz w:val="20"/>
          <w:szCs w:val="20"/>
        </w:rPr>
        <w:t>Ячейка Е27 является целевой – в ней вычисляется суммарная стоимость закупок.</w:t>
      </w:r>
    </w:p>
    <w:p w:rsidR="007B3A67" w:rsidRPr="00F80D19" w:rsidRDefault="007B3A67" w:rsidP="00AD0D38">
      <w:pPr>
        <w:rPr>
          <w:sz w:val="20"/>
          <w:szCs w:val="20"/>
        </w:rPr>
      </w:pPr>
      <w:r w:rsidRPr="00F80D19">
        <w:rPr>
          <w:sz w:val="20"/>
          <w:szCs w:val="20"/>
        </w:rPr>
        <w:t>Вызывая окно надстройки Поиск решения, введите необходимые параметры:</w:t>
      </w:r>
    </w:p>
    <w:p w:rsidR="007B3A67" w:rsidRDefault="007B3A67" w:rsidP="00AD0D38">
      <w:pPr>
        <w:jc w:val="center"/>
      </w:pPr>
      <w:r w:rsidRPr="00E373E9">
        <w:rPr>
          <w:noProof/>
          <w:lang w:eastAsia="ru-RU"/>
        </w:rPr>
        <w:pict>
          <v:shape id="_x0000_i1028" type="#_x0000_t75" style="width:258.75pt;height:146.25pt;visibility:visible">
            <v:imagedata r:id="rId6" o:title=""/>
          </v:shape>
        </w:pict>
      </w:r>
    </w:p>
    <w:p w:rsidR="007B3A67" w:rsidRPr="00F80D19" w:rsidRDefault="007B3A67" w:rsidP="00AD0D38">
      <w:pPr>
        <w:jc w:val="both"/>
        <w:rPr>
          <w:sz w:val="20"/>
          <w:szCs w:val="20"/>
        </w:rPr>
      </w:pPr>
      <w:r w:rsidRPr="00F80D19">
        <w:rPr>
          <w:sz w:val="20"/>
          <w:szCs w:val="20"/>
        </w:rPr>
        <w:t>Ограничения в диалоговом окне Поиск решения показывают:</w:t>
      </w:r>
    </w:p>
    <w:p w:rsidR="007B3A67" w:rsidRPr="00F80D19" w:rsidRDefault="007B3A67" w:rsidP="00AD0D3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0D19">
        <w:rPr>
          <w:sz w:val="20"/>
          <w:szCs w:val="20"/>
        </w:rPr>
        <w:t>Количество товара должно быть числом целым.</w:t>
      </w:r>
    </w:p>
    <w:p w:rsidR="007B3A67" w:rsidRPr="00F80D19" w:rsidRDefault="007B3A67" w:rsidP="00AD0D3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0D19">
        <w:rPr>
          <w:sz w:val="20"/>
          <w:szCs w:val="20"/>
        </w:rPr>
        <w:t>Должно быть закуплено заданное количество товара (требуется).</w:t>
      </w:r>
    </w:p>
    <w:p w:rsidR="007B3A67" w:rsidRPr="00F80D19" w:rsidRDefault="007B3A67" w:rsidP="00AD0D3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0D19">
        <w:rPr>
          <w:sz w:val="20"/>
          <w:szCs w:val="20"/>
        </w:rPr>
        <w:t>Количество товара закупаемое у поставщиков, не должно превышать их возможностей.</w:t>
      </w:r>
    </w:p>
    <w:p w:rsidR="007B3A67" w:rsidRPr="001602F1" w:rsidRDefault="007B3A67" w:rsidP="00F80D19">
      <w:pPr>
        <w:jc w:val="both"/>
      </w:pPr>
      <w:r w:rsidRPr="00F80D19">
        <w:rPr>
          <w:sz w:val="20"/>
          <w:szCs w:val="20"/>
        </w:rPr>
        <w:t>После нажатия на кнопку Выполнить будет представлен результат решения задачи. Оформите отчет в тетрад</w:t>
      </w:r>
      <w:r>
        <w:rPr>
          <w:sz w:val="20"/>
          <w:szCs w:val="20"/>
        </w:rPr>
        <w:t>и</w:t>
      </w:r>
      <w:r w:rsidRPr="00F80D19">
        <w:rPr>
          <w:sz w:val="20"/>
          <w:szCs w:val="20"/>
        </w:rPr>
        <w:t xml:space="preserve"> и запишите вывод по полученному решению.</w:t>
      </w:r>
    </w:p>
    <w:sectPr w:rsidR="007B3A67" w:rsidRPr="001602F1" w:rsidSect="00F92D34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2A2E"/>
    <w:multiLevelType w:val="hybridMultilevel"/>
    <w:tmpl w:val="DB04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D53"/>
    <w:rsid w:val="00020177"/>
    <w:rsid w:val="000C4A51"/>
    <w:rsid w:val="00130376"/>
    <w:rsid w:val="00151F54"/>
    <w:rsid w:val="001602F1"/>
    <w:rsid w:val="00320188"/>
    <w:rsid w:val="00541752"/>
    <w:rsid w:val="006B4B73"/>
    <w:rsid w:val="0074519B"/>
    <w:rsid w:val="007A553B"/>
    <w:rsid w:val="007B3A67"/>
    <w:rsid w:val="008103A0"/>
    <w:rsid w:val="008B1BF9"/>
    <w:rsid w:val="008C62CA"/>
    <w:rsid w:val="00AD0D38"/>
    <w:rsid w:val="00B223E5"/>
    <w:rsid w:val="00B31D53"/>
    <w:rsid w:val="00E373E9"/>
    <w:rsid w:val="00F30968"/>
    <w:rsid w:val="00F80D19"/>
    <w:rsid w:val="00F9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0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80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621</Words>
  <Characters>3543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emm2</cp:lastModifiedBy>
  <cp:revision>7</cp:revision>
  <cp:lastPrinted>2015-03-02T05:03:00Z</cp:lastPrinted>
  <dcterms:created xsi:type="dcterms:W3CDTF">2014-12-05T08:29:00Z</dcterms:created>
  <dcterms:modified xsi:type="dcterms:W3CDTF">2015-03-02T05:03:00Z</dcterms:modified>
</cp:coreProperties>
</file>